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549F" w14:textId="77777777" w:rsidR="005E52A9" w:rsidRPr="00E636A2" w:rsidRDefault="005E52A9" w:rsidP="000D5F5B">
      <w:pPr>
        <w:spacing w:after="0"/>
        <w:ind w:left="1440" w:firstLine="720"/>
        <w:rPr>
          <w:rFonts w:ascii="方正黑体" w:eastAsia="方正黑体" w:hAnsi="黑体" w:hint="eastAsia"/>
          <w:b/>
          <w:sz w:val="52"/>
          <w:szCs w:val="52"/>
          <w:u w:val="single"/>
          <w:lang w:eastAsia="zh-CN"/>
        </w:rPr>
      </w:pPr>
      <w:r w:rsidRPr="00E636A2">
        <w:rPr>
          <w:rFonts w:ascii="方正黑体" w:eastAsia="方正黑体" w:hint="eastAsia"/>
          <w:noProof/>
          <w:sz w:val="24"/>
          <w:szCs w:val="24"/>
        </w:rPr>
        <w:drawing>
          <wp:anchor distT="0" distB="0" distL="114300" distR="114300" simplePos="0" relativeHeight="251659264" behindDoc="0" locked="0" layoutInCell="1" allowOverlap="1" wp14:anchorId="3E44E991" wp14:editId="74C1383D">
            <wp:simplePos x="0" y="0"/>
            <wp:positionH relativeFrom="column">
              <wp:posOffset>44450</wp:posOffset>
            </wp:positionH>
            <wp:positionV relativeFrom="page">
              <wp:posOffset>380365</wp:posOffset>
            </wp:positionV>
            <wp:extent cx="1457325" cy="7054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57325" cy="705485"/>
                    </a:xfrm>
                    <a:prstGeom prst="rect">
                      <a:avLst/>
                    </a:prstGeom>
                    <a:noFill/>
                  </pic:spPr>
                </pic:pic>
              </a:graphicData>
            </a:graphic>
            <wp14:sizeRelH relativeFrom="page">
              <wp14:pctWidth>0</wp14:pctWidth>
            </wp14:sizeRelH>
            <wp14:sizeRelV relativeFrom="page">
              <wp14:pctHeight>0</wp14:pctHeight>
            </wp14:sizeRelV>
          </wp:anchor>
        </w:drawing>
      </w:r>
      <w:r w:rsidRPr="00E636A2">
        <w:rPr>
          <w:rFonts w:ascii="方正黑体" w:eastAsia="方正黑体" w:hAnsi="黑体" w:hint="eastAsia"/>
          <w:b/>
          <w:sz w:val="52"/>
          <w:szCs w:val="52"/>
          <w:u w:val="single"/>
          <w:lang w:eastAsia="zh-CN"/>
        </w:rPr>
        <w:t>妥善装箱保函</w:t>
      </w:r>
    </w:p>
    <w:p w14:paraId="079940F7" w14:textId="77777777" w:rsidR="005E52A9" w:rsidRPr="00E636A2" w:rsidRDefault="005E52A9" w:rsidP="005E52A9">
      <w:pPr>
        <w:spacing w:after="0"/>
        <w:rPr>
          <w:rFonts w:ascii="方正黑体" w:eastAsia="方正黑体" w:hint="eastAsia"/>
          <w:lang w:eastAsia="zh-CN"/>
        </w:rPr>
      </w:pPr>
    </w:p>
    <w:p w14:paraId="1D5DF81C" w14:textId="77777777" w:rsidR="000D5F5B" w:rsidRPr="00E636A2" w:rsidRDefault="000D5F5B" w:rsidP="005E52A9">
      <w:pPr>
        <w:adjustRightInd w:val="0"/>
        <w:snapToGrid w:val="0"/>
        <w:spacing w:after="0" w:line="60" w:lineRule="atLeast"/>
        <w:rPr>
          <w:rFonts w:ascii="方正黑体" w:eastAsia="方正黑体" w:hAnsi="Tahoma" w:cs="Tahoma" w:hint="eastAsia"/>
          <w:b/>
          <w:sz w:val="24"/>
          <w:szCs w:val="24"/>
          <w:lang w:eastAsia="zh-CN"/>
        </w:rPr>
      </w:pPr>
    </w:p>
    <w:p w14:paraId="3903FC60" w14:textId="77777777" w:rsidR="000D5F5B" w:rsidRPr="00E636A2" w:rsidRDefault="000D5F5B" w:rsidP="005E52A9">
      <w:pPr>
        <w:adjustRightInd w:val="0"/>
        <w:snapToGrid w:val="0"/>
        <w:spacing w:after="0" w:line="60" w:lineRule="atLeast"/>
        <w:rPr>
          <w:rFonts w:ascii="方正黑体" w:eastAsia="方正黑体" w:hAnsi="Tahoma" w:cs="Tahoma" w:hint="eastAsia"/>
          <w:b/>
          <w:sz w:val="24"/>
          <w:szCs w:val="24"/>
          <w:lang w:eastAsia="zh-CN"/>
        </w:rPr>
      </w:pPr>
    </w:p>
    <w:p w14:paraId="68F5BD2C"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致：</w:t>
      </w:r>
      <w:proofErr w:type="gramStart"/>
      <w:r w:rsidRPr="00E636A2">
        <w:rPr>
          <w:rFonts w:ascii="方正黑体" w:eastAsia="方正黑体" w:hAnsi="Tahoma" w:cs="Tahoma" w:hint="eastAsia"/>
          <w:b/>
          <w:sz w:val="24"/>
          <w:szCs w:val="24"/>
          <w:lang w:eastAsia="zh-CN"/>
        </w:rPr>
        <w:t>海洋网</w:t>
      </w:r>
      <w:proofErr w:type="gramEnd"/>
      <w:r w:rsidRPr="00E636A2">
        <w:rPr>
          <w:rFonts w:ascii="方正黑体" w:eastAsia="方正黑体" w:hAnsi="Tahoma" w:cs="Tahoma" w:hint="eastAsia"/>
          <w:b/>
          <w:sz w:val="24"/>
          <w:szCs w:val="24"/>
          <w:lang w:eastAsia="zh-CN"/>
        </w:rPr>
        <w:t>联船务代理（中国）有限公司（以下简称ONE）</w:t>
      </w:r>
    </w:p>
    <w:p w14:paraId="36673A12"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p>
    <w:p w14:paraId="312B8C66" w14:textId="77777777" w:rsidR="005E52A9" w:rsidRPr="00E636A2" w:rsidRDefault="005E52A9" w:rsidP="005E52A9">
      <w:pPr>
        <w:adjustRightInd w:val="0"/>
        <w:snapToGrid w:val="0"/>
        <w:spacing w:after="0" w:line="60" w:lineRule="atLeast"/>
        <w:rPr>
          <w:rFonts w:ascii="方正黑体" w:eastAsia="方正黑体" w:hAnsi="Tahoma" w:cs="Tahoma" w:hint="eastAsia"/>
          <w:sz w:val="24"/>
          <w:szCs w:val="24"/>
          <w:lang w:eastAsia="zh-CN"/>
        </w:rPr>
      </w:pPr>
      <w:r w:rsidRPr="00E636A2">
        <w:rPr>
          <w:rFonts w:ascii="方正黑体" w:eastAsia="方正黑体" w:hAnsi="Tahoma" w:cs="Tahoma" w:hint="eastAsia"/>
          <w:sz w:val="24"/>
          <w:szCs w:val="24"/>
          <w:lang w:eastAsia="zh-CN"/>
        </w:rPr>
        <w:t xml:space="preserve">船名/航次：_________________________  </w:t>
      </w:r>
      <w:r w:rsidR="002D0585" w:rsidRPr="00E636A2">
        <w:rPr>
          <w:rFonts w:ascii="方正黑体" w:eastAsia="方正黑体" w:hAnsi="Tahoma" w:cs="Tahoma" w:hint="eastAsia"/>
          <w:sz w:val="24"/>
          <w:szCs w:val="24"/>
          <w:lang w:eastAsia="zh-CN"/>
        </w:rPr>
        <w:t xml:space="preserve"> </w:t>
      </w:r>
      <w:r w:rsidRPr="00E636A2">
        <w:rPr>
          <w:rFonts w:ascii="方正黑体" w:eastAsia="方正黑体" w:hAnsi="Tahoma" w:cs="Tahoma" w:hint="eastAsia"/>
          <w:sz w:val="24"/>
          <w:szCs w:val="24"/>
          <w:lang w:eastAsia="zh-CN"/>
        </w:rPr>
        <w:t>订舱号：__________________________</w:t>
      </w:r>
    </w:p>
    <w:p w14:paraId="6EB5DFF2" w14:textId="77777777" w:rsidR="005E52A9" w:rsidRPr="00E636A2" w:rsidRDefault="005E52A9" w:rsidP="005E52A9">
      <w:pPr>
        <w:adjustRightInd w:val="0"/>
        <w:snapToGrid w:val="0"/>
        <w:spacing w:after="0" w:line="60" w:lineRule="atLeast"/>
        <w:rPr>
          <w:rFonts w:ascii="方正黑体" w:eastAsia="方正黑体" w:hAnsi="Tahoma" w:cs="Tahoma" w:hint="eastAsia"/>
          <w:sz w:val="24"/>
          <w:szCs w:val="24"/>
          <w:lang w:eastAsia="zh-CN"/>
        </w:rPr>
      </w:pPr>
      <w:r w:rsidRPr="00E636A2">
        <w:rPr>
          <w:rFonts w:ascii="方正黑体" w:eastAsia="方正黑体" w:hAnsi="Tahoma" w:cs="Tahoma" w:hint="eastAsia"/>
          <w:sz w:val="24"/>
          <w:szCs w:val="24"/>
          <w:lang w:eastAsia="zh-CN"/>
        </w:rPr>
        <w:t>装货港：     ________________________</w:t>
      </w:r>
      <w:r w:rsidR="002D0585" w:rsidRPr="00E636A2">
        <w:rPr>
          <w:rFonts w:ascii="方正黑体" w:eastAsia="方正黑体" w:hAnsi="Tahoma" w:cs="Tahoma" w:hint="eastAsia"/>
          <w:sz w:val="24"/>
          <w:szCs w:val="24"/>
          <w:lang w:eastAsia="zh-CN"/>
        </w:rPr>
        <w:t>_</w:t>
      </w:r>
      <w:r w:rsidRPr="00E636A2">
        <w:rPr>
          <w:rFonts w:ascii="方正黑体" w:eastAsia="方正黑体" w:hAnsi="Tahoma" w:cs="Tahoma" w:hint="eastAsia"/>
          <w:sz w:val="24"/>
          <w:szCs w:val="24"/>
          <w:lang w:eastAsia="zh-CN"/>
        </w:rPr>
        <w:t xml:space="preserve">  </w:t>
      </w:r>
      <w:r w:rsidR="002D0585" w:rsidRPr="00E636A2">
        <w:rPr>
          <w:rFonts w:ascii="方正黑体" w:eastAsia="方正黑体" w:hAnsi="Tahoma" w:cs="Tahoma" w:hint="eastAsia"/>
          <w:sz w:val="24"/>
          <w:szCs w:val="24"/>
          <w:lang w:eastAsia="zh-CN"/>
        </w:rPr>
        <w:t xml:space="preserve"> </w:t>
      </w:r>
      <w:r w:rsidRPr="00E636A2">
        <w:rPr>
          <w:rFonts w:ascii="方正黑体" w:eastAsia="方正黑体" w:hAnsi="Tahoma" w:cs="Tahoma" w:hint="eastAsia"/>
          <w:sz w:val="24"/>
          <w:szCs w:val="24"/>
          <w:lang w:eastAsia="zh-CN"/>
        </w:rPr>
        <w:t>交货地：__________________________</w:t>
      </w:r>
    </w:p>
    <w:p w14:paraId="525D3E46" w14:textId="77777777" w:rsidR="005E52A9" w:rsidRPr="00E636A2" w:rsidRDefault="005E52A9" w:rsidP="005E52A9">
      <w:pPr>
        <w:adjustRightInd w:val="0"/>
        <w:snapToGrid w:val="0"/>
        <w:spacing w:after="0" w:line="60" w:lineRule="atLeast"/>
        <w:rPr>
          <w:rFonts w:ascii="方正黑体" w:eastAsia="方正黑体" w:hAnsi="Tahoma" w:cs="Tahoma" w:hint="eastAsia"/>
          <w:sz w:val="24"/>
          <w:szCs w:val="24"/>
          <w:lang w:eastAsia="zh-CN"/>
        </w:rPr>
      </w:pPr>
      <w:r w:rsidRPr="00E636A2">
        <w:rPr>
          <w:rFonts w:ascii="方正黑体" w:eastAsia="方正黑体" w:hAnsi="Tahoma" w:cs="Tahoma" w:hint="eastAsia"/>
          <w:sz w:val="24"/>
          <w:szCs w:val="24"/>
          <w:lang w:eastAsia="zh-CN"/>
        </w:rPr>
        <w:t xml:space="preserve">货物品名： _________________________  </w:t>
      </w:r>
      <w:r w:rsidR="002D0585" w:rsidRPr="00E636A2">
        <w:rPr>
          <w:rFonts w:ascii="方正黑体" w:eastAsia="方正黑体" w:hAnsi="Tahoma" w:cs="Tahoma" w:hint="eastAsia"/>
          <w:sz w:val="24"/>
          <w:szCs w:val="24"/>
          <w:lang w:eastAsia="zh-CN"/>
        </w:rPr>
        <w:t xml:space="preserve">  </w:t>
      </w:r>
      <w:r w:rsidRPr="00E636A2">
        <w:rPr>
          <w:rFonts w:ascii="方正黑体" w:eastAsia="方正黑体" w:hAnsi="Tahoma" w:cs="Tahoma" w:hint="eastAsia"/>
          <w:sz w:val="24"/>
          <w:szCs w:val="24"/>
          <w:lang w:eastAsia="zh-CN"/>
        </w:rPr>
        <w:t>货物毛重：_________________________</w:t>
      </w:r>
    </w:p>
    <w:p w14:paraId="5E2AEAE7"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sz w:val="24"/>
          <w:szCs w:val="24"/>
          <w:lang w:eastAsia="zh-CN"/>
        </w:rPr>
        <w:t>集装箱型： _________________________</w:t>
      </w:r>
      <w:r w:rsidRPr="00E636A2">
        <w:rPr>
          <w:rFonts w:ascii="方正黑体" w:eastAsia="方正黑体" w:hAnsi="Tahoma" w:cs="Tahoma" w:hint="eastAsia"/>
          <w:b/>
          <w:sz w:val="24"/>
          <w:szCs w:val="24"/>
          <w:lang w:eastAsia="zh-CN"/>
        </w:rPr>
        <w:tab/>
        <w:t xml:space="preserve"> </w:t>
      </w:r>
    </w:p>
    <w:p w14:paraId="2F829A34"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p>
    <w:p w14:paraId="40628127" w14:textId="77777777" w:rsidR="002D0585"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我司，____________________</w:t>
      </w:r>
      <w:r w:rsidR="002D0585" w:rsidRPr="00E636A2">
        <w:rPr>
          <w:rFonts w:ascii="方正黑体" w:eastAsia="方正黑体" w:hAnsi="Tahoma" w:cs="Tahoma" w:hint="eastAsia"/>
          <w:b/>
          <w:sz w:val="24"/>
          <w:szCs w:val="24"/>
          <w:lang w:eastAsia="zh-CN"/>
        </w:rPr>
        <w:t>__________</w:t>
      </w:r>
      <w:r w:rsidRPr="00E636A2">
        <w:rPr>
          <w:rFonts w:ascii="方正黑体" w:eastAsia="方正黑体" w:hAnsi="Tahoma" w:cs="Tahoma" w:hint="eastAsia"/>
          <w:b/>
          <w:sz w:val="24"/>
          <w:szCs w:val="24"/>
          <w:lang w:eastAsia="zh-CN"/>
        </w:rPr>
        <w:t>_____, 是上述货物的托运人。</w:t>
      </w:r>
    </w:p>
    <w:p w14:paraId="1E017ADB" w14:textId="77777777" w:rsidR="002D0585"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我司在此承诺并确认：上述集装箱货物是经过妥善、安全、充分捆扎固定的。</w:t>
      </w:r>
    </w:p>
    <w:p w14:paraId="39D2D430"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我司愿意将上述货物托运与贵</w:t>
      </w:r>
      <w:proofErr w:type="gramStart"/>
      <w:r w:rsidRPr="00E636A2">
        <w:rPr>
          <w:rFonts w:ascii="方正黑体" w:eastAsia="方正黑体" w:hAnsi="Tahoma" w:cs="Tahoma" w:hint="eastAsia"/>
          <w:b/>
          <w:sz w:val="24"/>
          <w:szCs w:val="24"/>
          <w:lang w:eastAsia="zh-CN"/>
        </w:rPr>
        <w:t>司上述</w:t>
      </w:r>
      <w:proofErr w:type="gramEnd"/>
      <w:r w:rsidRPr="00E636A2">
        <w:rPr>
          <w:rFonts w:ascii="方正黑体" w:eastAsia="方正黑体" w:hAnsi="Tahoma" w:cs="Tahoma" w:hint="eastAsia"/>
          <w:b/>
          <w:sz w:val="24"/>
          <w:szCs w:val="24"/>
          <w:lang w:eastAsia="zh-CN"/>
        </w:rPr>
        <w:t>船舶，并在此承诺/同意以下条款：</w:t>
      </w:r>
    </w:p>
    <w:p w14:paraId="68230ADB"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p>
    <w:p w14:paraId="23645019"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1.我司保证上述货物是妥善、充分地绑扎并固定、填塞在集装箱内的；</w:t>
      </w:r>
    </w:p>
    <w:p w14:paraId="5A618F12" w14:textId="77777777" w:rsidR="002D0585"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2.我司保证不会出现装箱不均衡、重心不稳，尤其是水平方向重心摇晃等可能会导致在码头装卸货物</w:t>
      </w:r>
    </w:p>
    <w:p w14:paraId="6BBA8405" w14:textId="77777777" w:rsidR="005E52A9" w:rsidRPr="00E636A2" w:rsidRDefault="002D0585"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 xml:space="preserve">   的</w:t>
      </w:r>
      <w:r w:rsidR="005E52A9" w:rsidRPr="00E636A2">
        <w:rPr>
          <w:rFonts w:ascii="方正黑体" w:eastAsia="方正黑体" w:hAnsi="Tahoma" w:cs="Tahoma" w:hint="eastAsia"/>
          <w:b/>
          <w:sz w:val="24"/>
          <w:szCs w:val="24"/>
          <w:lang w:eastAsia="zh-CN"/>
        </w:rPr>
        <w:t>过程中发生严重事故的情况；</w:t>
      </w:r>
    </w:p>
    <w:p w14:paraId="6D67B5E4" w14:textId="77777777" w:rsidR="002D0585"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3.如果在运输或者搬移货物的过程中发现装箱不符合要求以至于将影响到船舶和/或货物的安全时，</w:t>
      </w:r>
    </w:p>
    <w:p w14:paraId="3EB9D241" w14:textId="77777777" w:rsidR="005E52A9" w:rsidRPr="00E636A2" w:rsidRDefault="002D0585"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 xml:space="preserve">   </w:t>
      </w:r>
      <w:r w:rsidR="005E52A9" w:rsidRPr="00E636A2">
        <w:rPr>
          <w:rFonts w:ascii="方正黑体" w:eastAsia="方正黑体" w:hAnsi="Tahoma" w:cs="Tahoma" w:hint="eastAsia"/>
          <w:b/>
          <w:sz w:val="24"/>
          <w:szCs w:val="24"/>
          <w:lang w:eastAsia="zh-CN"/>
        </w:rPr>
        <w:t>我司将承担</w:t>
      </w:r>
      <w:proofErr w:type="gramStart"/>
      <w:r w:rsidR="005E52A9" w:rsidRPr="00E636A2">
        <w:rPr>
          <w:rFonts w:ascii="方正黑体" w:eastAsia="方正黑体" w:hAnsi="Tahoma" w:cs="Tahoma" w:hint="eastAsia"/>
          <w:b/>
          <w:sz w:val="24"/>
          <w:szCs w:val="24"/>
          <w:lang w:eastAsia="zh-CN"/>
        </w:rPr>
        <w:t>因重新</w:t>
      </w:r>
      <w:proofErr w:type="gramEnd"/>
      <w:r w:rsidR="005E52A9" w:rsidRPr="00E636A2">
        <w:rPr>
          <w:rFonts w:ascii="方正黑体" w:eastAsia="方正黑体" w:hAnsi="Tahoma" w:cs="Tahoma" w:hint="eastAsia"/>
          <w:b/>
          <w:sz w:val="24"/>
          <w:szCs w:val="24"/>
          <w:lang w:eastAsia="zh-CN"/>
        </w:rPr>
        <w:t>装箱而产生的任何费用；</w:t>
      </w:r>
    </w:p>
    <w:p w14:paraId="79C3ED23"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4.如果在拆箱的过程中发现集装箱有破损或者污迹，我司将承担对集装箱进行维修或清洗的费用。</w:t>
      </w:r>
    </w:p>
    <w:p w14:paraId="6C6D5CA3"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p>
    <w:p w14:paraId="3A87BC0C"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我司作为上述货物的托运人承诺并确认，我司将承担因违反上述条款而给ONE造成的任何损失。</w:t>
      </w:r>
    </w:p>
    <w:p w14:paraId="0445E251"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p>
    <w:p w14:paraId="0807FB9F" w14:textId="77777777" w:rsidR="000D5F5B" w:rsidRPr="00E636A2" w:rsidRDefault="000D5F5B" w:rsidP="005E52A9">
      <w:pPr>
        <w:adjustRightInd w:val="0"/>
        <w:snapToGrid w:val="0"/>
        <w:spacing w:after="0" w:line="60" w:lineRule="atLeast"/>
        <w:rPr>
          <w:rFonts w:ascii="方正黑体" w:eastAsia="方正黑体" w:hAnsi="Tahoma" w:cs="Tahoma" w:hint="eastAsia"/>
          <w:b/>
          <w:sz w:val="24"/>
          <w:szCs w:val="24"/>
          <w:lang w:eastAsia="zh-CN"/>
        </w:rPr>
      </w:pPr>
    </w:p>
    <w:p w14:paraId="354CAD19" w14:textId="77777777" w:rsidR="005E52A9" w:rsidRPr="00E636A2" w:rsidRDefault="002D0585"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w:t>
      </w:r>
    </w:p>
    <w:p w14:paraId="5999639C"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p>
    <w:p w14:paraId="6C8F351B" w14:textId="77777777" w:rsidR="000D5F5B" w:rsidRPr="00E636A2" w:rsidRDefault="000D5F5B" w:rsidP="005E52A9">
      <w:pPr>
        <w:adjustRightInd w:val="0"/>
        <w:snapToGrid w:val="0"/>
        <w:spacing w:after="0" w:line="60" w:lineRule="atLeast"/>
        <w:rPr>
          <w:rFonts w:ascii="方正黑体" w:eastAsia="方正黑体" w:hAnsi="Tahoma" w:cs="Tahoma" w:hint="eastAsia"/>
          <w:b/>
          <w:sz w:val="24"/>
          <w:szCs w:val="24"/>
          <w:lang w:eastAsia="zh-CN"/>
        </w:rPr>
      </w:pPr>
    </w:p>
    <w:p w14:paraId="4CF53A0E" w14:textId="77777777" w:rsidR="002D0585"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我司，____________________</w:t>
      </w:r>
      <w:r w:rsidR="002D0585" w:rsidRPr="00E636A2">
        <w:rPr>
          <w:rFonts w:ascii="方正黑体" w:eastAsia="方正黑体" w:hAnsi="Tahoma" w:cs="Tahoma" w:hint="eastAsia"/>
          <w:b/>
          <w:sz w:val="24"/>
          <w:szCs w:val="24"/>
          <w:lang w:eastAsia="zh-CN"/>
        </w:rPr>
        <w:t>__________</w:t>
      </w:r>
      <w:r w:rsidRPr="00E636A2">
        <w:rPr>
          <w:rFonts w:ascii="方正黑体" w:eastAsia="方正黑体" w:hAnsi="Tahoma" w:cs="Tahoma" w:hint="eastAsia"/>
          <w:b/>
          <w:sz w:val="24"/>
          <w:szCs w:val="24"/>
          <w:lang w:eastAsia="zh-CN"/>
        </w:rPr>
        <w:t>____, 是该托运人的订舱代理公司。</w:t>
      </w:r>
    </w:p>
    <w:p w14:paraId="76C0FEA1" w14:textId="77777777" w:rsidR="002D0585"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我司在此承诺并确认：前述托运人是上述货物的真实托运人，如果出现托运人身份不实，或者</w:t>
      </w:r>
    </w:p>
    <w:p w14:paraId="64F554A2"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出现前述条款被违反的情形，我司将对ONE承担连带赔偿责任。</w:t>
      </w:r>
    </w:p>
    <w:p w14:paraId="32BCA54B"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 xml:space="preserve"> </w:t>
      </w:r>
    </w:p>
    <w:p w14:paraId="0A1DEAF1" w14:textId="274E6F25" w:rsidR="005E52A9" w:rsidRDefault="005E52A9" w:rsidP="005E52A9">
      <w:pPr>
        <w:adjustRightInd w:val="0"/>
        <w:snapToGrid w:val="0"/>
        <w:spacing w:after="0" w:line="60" w:lineRule="atLeast"/>
        <w:rPr>
          <w:rFonts w:ascii="方正黑体" w:eastAsia="方正黑体" w:hAnsi="Tahoma" w:cs="Tahoma"/>
          <w:b/>
          <w:sz w:val="24"/>
          <w:szCs w:val="24"/>
          <w:lang w:eastAsia="zh-CN"/>
        </w:rPr>
      </w:pPr>
    </w:p>
    <w:p w14:paraId="070AAD7F" w14:textId="3FAE8674" w:rsidR="00E636A2" w:rsidRDefault="00E636A2" w:rsidP="005E52A9">
      <w:pPr>
        <w:adjustRightInd w:val="0"/>
        <w:snapToGrid w:val="0"/>
        <w:spacing w:after="0" w:line="60" w:lineRule="atLeast"/>
        <w:rPr>
          <w:rFonts w:ascii="方正黑体" w:eastAsia="方正黑体" w:hAnsi="Tahoma" w:cs="Tahoma"/>
          <w:b/>
          <w:sz w:val="24"/>
          <w:szCs w:val="24"/>
          <w:lang w:eastAsia="zh-CN"/>
        </w:rPr>
      </w:pPr>
    </w:p>
    <w:p w14:paraId="2568D527" w14:textId="5A9453D5" w:rsidR="00E636A2" w:rsidRDefault="00E636A2" w:rsidP="005E52A9">
      <w:pPr>
        <w:adjustRightInd w:val="0"/>
        <w:snapToGrid w:val="0"/>
        <w:spacing w:after="0" w:line="60" w:lineRule="atLeast"/>
        <w:rPr>
          <w:rFonts w:ascii="方正黑体" w:eastAsia="方正黑体" w:hAnsi="Tahoma" w:cs="Tahoma"/>
          <w:b/>
          <w:sz w:val="24"/>
          <w:szCs w:val="24"/>
          <w:lang w:eastAsia="zh-CN"/>
        </w:rPr>
      </w:pPr>
    </w:p>
    <w:p w14:paraId="0760F0A4" w14:textId="77777777" w:rsidR="00E636A2" w:rsidRPr="00E636A2" w:rsidRDefault="00E636A2" w:rsidP="005E52A9">
      <w:pPr>
        <w:adjustRightInd w:val="0"/>
        <w:snapToGrid w:val="0"/>
        <w:spacing w:after="0" w:line="60" w:lineRule="atLeast"/>
        <w:rPr>
          <w:rFonts w:ascii="方正黑体" w:eastAsia="方正黑体" w:hAnsi="Tahoma" w:cs="Tahoma" w:hint="eastAsia"/>
          <w:b/>
          <w:sz w:val="24"/>
          <w:szCs w:val="24"/>
          <w:lang w:eastAsia="zh-CN"/>
        </w:rPr>
      </w:pPr>
    </w:p>
    <w:p w14:paraId="38CAD7F9" w14:textId="77777777" w:rsidR="005E52A9" w:rsidRPr="00E636A2" w:rsidRDefault="005E52A9" w:rsidP="005E52A9">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 xml:space="preserve">____________________                                      </w:t>
      </w:r>
      <w:r w:rsidR="002D0585" w:rsidRPr="00E636A2">
        <w:rPr>
          <w:rFonts w:ascii="方正黑体" w:eastAsia="方正黑体" w:hAnsi="Tahoma" w:cs="Tahoma" w:hint="eastAsia"/>
          <w:b/>
          <w:sz w:val="24"/>
          <w:szCs w:val="24"/>
          <w:lang w:eastAsia="zh-CN"/>
        </w:rPr>
        <w:tab/>
      </w:r>
      <w:r w:rsidR="002D0585" w:rsidRPr="00E636A2">
        <w:rPr>
          <w:rFonts w:ascii="方正黑体" w:eastAsia="方正黑体" w:hAnsi="Tahoma" w:cs="Tahoma" w:hint="eastAsia"/>
          <w:b/>
          <w:sz w:val="24"/>
          <w:szCs w:val="24"/>
          <w:lang w:eastAsia="zh-CN"/>
        </w:rPr>
        <w:tab/>
      </w:r>
      <w:r w:rsidRPr="00E636A2">
        <w:rPr>
          <w:rFonts w:ascii="方正黑体" w:eastAsia="方正黑体" w:hAnsi="Tahoma" w:cs="Tahoma" w:hint="eastAsia"/>
          <w:b/>
          <w:sz w:val="24"/>
          <w:szCs w:val="24"/>
          <w:lang w:eastAsia="zh-CN"/>
        </w:rPr>
        <w:t>________________________</w:t>
      </w:r>
    </w:p>
    <w:p w14:paraId="58CC3CAE" w14:textId="77777777" w:rsidR="005E52A9" w:rsidRPr="00E636A2" w:rsidRDefault="005E52A9" w:rsidP="005E52A9">
      <w:pPr>
        <w:adjustRightInd w:val="0"/>
        <w:snapToGrid w:val="0"/>
        <w:spacing w:after="0" w:line="60" w:lineRule="atLeast"/>
        <w:rPr>
          <w:rFonts w:ascii="方正黑体" w:eastAsia="方正黑体" w:hAnsi="Tahoma" w:cs="Tahoma" w:hint="eastAsia"/>
          <w:sz w:val="24"/>
          <w:szCs w:val="24"/>
          <w:lang w:eastAsia="zh-CN"/>
        </w:rPr>
      </w:pPr>
      <w:r w:rsidRPr="00E636A2">
        <w:rPr>
          <w:rFonts w:ascii="方正黑体" w:eastAsia="方正黑体" w:hAnsi="Tahoma" w:cs="Tahoma" w:hint="eastAsia"/>
          <w:sz w:val="24"/>
          <w:szCs w:val="24"/>
          <w:lang w:eastAsia="zh-CN"/>
        </w:rPr>
        <w:t>托运人公司印章</w:t>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002D0585"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订舱代理公司印章</w:t>
      </w:r>
    </w:p>
    <w:p w14:paraId="2E40B528" w14:textId="77777777" w:rsidR="00F2562A" w:rsidRPr="00E636A2" w:rsidRDefault="005E52A9" w:rsidP="005E52A9">
      <w:pPr>
        <w:adjustRightInd w:val="0"/>
        <w:snapToGrid w:val="0"/>
        <w:spacing w:after="0" w:line="60" w:lineRule="atLeast"/>
        <w:rPr>
          <w:rFonts w:ascii="方正黑体" w:eastAsia="方正黑体" w:hAnsi="Tahoma" w:cs="Tahoma" w:hint="eastAsia"/>
        </w:rPr>
      </w:pPr>
      <w:r w:rsidRPr="00E636A2">
        <w:rPr>
          <w:rFonts w:ascii="方正黑体" w:eastAsia="方正黑体" w:hAnsi="Tahoma" w:cs="Tahoma" w:hint="eastAsia"/>
          <w:sz w:val="24"/>
          <w:szCs w:val="24"/>
          <w:lang w:eastAsia="zh-CN"/>
        </w:rPr>
        <w:t>日期:</w:t>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r>
      <w:r w:rsidRPr="00E636A2">
        <w:rPr>
          <w:rFonts w:ascii="方正黑体" w:eastAsia="方正黑体" w:hAnsi="Tahoma" w:cs="Tahoma" w:hint="eastAsia"/>
          <w:sz w:val="24"/>
          <w:szCs w:val="24"/>
          <w:lang w:eastAsia="zh-CN"/>
        </w:rPr>
        <w:tab/>
        <w:t>日期:</w:t>
      </w:r>
    </w:p>
    <w:p w14:paraId="03728020" w14:textId="77777777" w:rsidR="00F2562A" w:rsidRDefault="00F2562A" w:rsidP="005E52A9">
      <w:pPr>
        <w:adjustRightInd w:val="0"/>
        <w:snapToGrid w:val="0"/>
        <w:spacing w:after="0" w:line="60" w:lineRule="atLeast"/>
        <w:rPr>
          <w:rFonts w:ascii="Tahoma" w:eastAsia="华文宋体" w:hAnsi="Tahoma" w:cs="Tahoma"/>
        </w:rPr>
      </w:pPr>
    </w:p>
    <w:p w14:paraId="4439B64F" w14:textId="4282C0E2" w:rsidR="00F2562A" w:rsidRDefault="00E636A2" w:rsidP="005E52A9">
      <w:pPr>
        <w:adjustRightInd w:val="0"/>
        <w:snapToGrid w:val="0"/>
        <w:spacing w:after="0" w:line="60" w:lineRule="atLeast"/>
        <w:rPr>
          <w:rFonts w:ascii="Tahoma" w:eastAsia="华文宋体" w:hAnsi="Tahoma" w:cs="Tahoma"/>
        </w:rPr>
      </w:pPr>
      <w:r w:rsidRPr="000D5F5B">
        <w:rPr>
          <w:rFonts w:ascii="Tahoma" w:hAnsi="Tahoma" w:cs="Tahoma"/>
          <w:noProof/>
          <w:sz w:val="24"/>
          <w:szCs w:val="24"/>
        </w:rPr>
        <w:lastRenderedPageBreak/>
        <w:drawing>
          <wp:anchor distT="0" distB="0" distL="114300" distR="114300" simplePos="0" relativeHeight="251661312" behindDoc="1" locked="0" layoutInCell="1" allowOverlap="1" wp14:anchorId="339770D3" wp14:editId="09CE098C">
            <wp:simplePos x="0" y="0"/>
            <wp:positionH relativeFrom="column">
              <wp:posOffset>-31115</wp:posOffset>
            </wp:positionH>
            <wp:positionV relativeFrom="page">
              <wp:posOffset>390525</wp:posOffset>
            </wp:positionV>
            <wp:extent cx="1514475" cy="733425"/>
            <wp:effectExtent l="0" t="0" r="9525" b="9525"/>
            <wp:wrapTight wrapText="bothSides">
              <wp:wrapPolygon edited="0">
                <wp:start x="0" y="0"/>
                <wp:lineTo x="0" y="21319"/>
                <wp:lineTo x="21464" y="21319"/>
                <wp:lineTo x="2146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4475" cy="733425"/>
                    </a:xfrm>
                    <a:prstGeom prst="rect">
                      <a:avLst/>
                    </a:prstGeom>
                    <a:noFill/>
                  </pic:spPr>
                </pic:pic>
              </a:graphicData>
            </a:graphic>
            <wp14:sizeRelH relativeFrom="page">
              <wp14:pctWidth>0</wp14:pctWidth>
            </wp14:sizeRelH>
            <wp14:sizeRelV relativeFrom="page">
              <wp14:pctHeight>0</wp14:pctHeight>
            </wp14:sizeRelV>
          </wp:anchor>
        </w:drawing>
      </w:r>
    </w:p>
    <w:p w14:paraId="7513DE1F" w14:textId="00C28C08" w:rsidR="00F2562A" w:rsidRPr="00E636A2" w:rsidRDefault="00F2562A" w:rsidP="005E52A9">
      <w:pPr>
        <w:adjustRightInd w:val="0"/>
        <w:snapToGrid w:val="0"/>
        <w:spacing w:after="0" w:line="60" w:lineRule="atLeast"/>
        <w:rPr>
          <w:rFonts w:ascii="方正黑体" w:eastAsia="方正黑体" w:hAnsi="Tahoma" w:cs="Tahoma" w:hint="eastAsia"/>
        </w:rPr>
      </w:pPr>
    </w:p>
    <w:p w14:paraId="731543E4" w14:textId="7D2C89A7" w:rsidR="00F2562A" w:rsidRPr="00E636A2" w:rsidRDefault="000D5F5B" w:rsidP="000D5F5B">
      <w:pPr>
        <w:adjustRightInd w:val="0"/>
        <w:snapToGrid w:val="0"/>
        <w:spacing w:after="0" w:line="60" w:lineRule="atLeast"/>
        <w:rPr>
          <w:rFonts w:ascii="方正黑体" w:eastAsia="方正黑体" w:hAnsi="Tahoma" w:cs="Tahoma" w:hint="eastAsia"/>
        </w:rPr>
      </w:pPr>
      <w:r w:rsidRPr="00E636A2">
        <w:rPr>
          <w:rFonts w:ascii="方正黑体" w:eastAsia="方正黑体" w:hAnsi="Tahoma" w:cs="Tahoma" w:hint="eastAsia"/>
          <w:b/>
          <w:sz w:val="52"/>
          <w:szCs w:val="52"/>
          <w:u w:val="single"/>
        </w:rPr>
        <w:t>LO</w:t>
      </w:r>
      <w:r w:rsidR="00F2562A" w:rsidRPr="00E636A2">
        <w:rPr>
          <w:rFonts w:ascii="方正黑体" w:eastAsia="方正黑体" w:hAnsi="Tahoma" w:cs="Tahoma" w:hint="eastAsia"/>
          <w:b/>
          <w:sz w:val="52"/>
          <w:szCs w:val="52"/>
          <w:u w:val="single"/>
        </w:rPr>
        <w:t>I for PROPER STUFFING</w:t>
      </w:r>
    </w:p>
    <w:p w14:paraId="6C1F044E" w14:textId="77777777" w:rsidR="000D5F5B" w:rsidRPr="00E636A2" w:rsidRDefault="000D5F5B" w:rsidP="00F2562A">
      <w:pPr>
        <w:adjustRightInd w:val="0"/>
        <w:snapToGrid w:val="0"/>
        <w:spacing w:after="0" w:line="120" w:lineRule="atLeast"/>
        <w:rPr>
          <w:rFonts w:ascii="方正黑体" w:eastAsia="方正黑体" w:hAnsi="Tahoma" w:cs="Tahoma" w:hint="eastAsia"/>
          <w:b/>
        </w:rPr>
      </w:pPr>
    </w:p>
    <w:p w14:paraId="7CF50990" w14:textId="77777777" w:rsidR="00F2562A" w:rsidRPr="00E636A2" w:rsidRDefault="00F2562A" w:rsidP="00F2562A">
      <w:pPr>
        <w:adjustRightInd w:val="0"/>
        <w:snapToGrid w:val="0"/>
        <w:spacing w:after="0" w:line="120" w:lineRule="atLeast"/>
        <w:rPr>
          <w:rFonts w:ascii="方正黑体" w:eastAsia="方正黑体" w:hAnsi="Tahoma" w:cs="Tahoma" w:hint="eastAsia"/>
          <w:b/>
        </w:rPr>
      </w:pPr>
      <w:r w:rsidRPr="00E636A2">
        <w:rPr>
          <w:rFonts w:ascii="方正黑体" w:eastAsia="方正黑体" w:hAnsi="Tahoma" w:cs="Tahoma" w:hint="eastAsia"/>
          <w:b/>
        </w:rPr>
        <w:t>TO: Ocean Network Express (hereinafter referred to as ONE)</w:t>
      </w:r>
    </w:p>
    <w:p w14:paraId="5F7CC26F" w14:textId="77777777" w:rsidR="00F2562A" w:rsidRPr="00E636A2" w:rsidRDefault="00F2562A" w:rsidP="00F2562A">
      <w:pPr>
        <w:adjustRightInd w:val="0"/>
        <w:snapToGrid w:val="0"/>
        <w:spacing w:after="0" w:line="120" w:lineRule="atLeast"/>
        <w:rPr>
          <w:rFonts w:ascii="方正黑体" w:eastAsia="方正黑体" w:hAnsi="Tahoma" w:cs="Tahoma" w:hint="eastAsia"/>
        </w:rPr>
      </w:pPr>
    </w:p>
    <w:p w14:paraId="503C1688" w14:textId="36FF519B" w:rsidR="00F2562A" w:rsidRPr="00E636A2" w:rsidRDefault="00F2562A" w:rsidP="00F2562A">
      <w:pPr>
        <w:adjustRightInd w:val="0"/>
        <w:snapToGrid w:val="0"/>
        <w:spacing w:after="0" w:line="120" w:lineRule="atLeast"/>
        <w:rPr>
          <w:rFonts w:ascii="方正黑体" w:eastAsia="方正黑体" w:hAnsi="Tahoma" w:cs="Tahoma" w:hint="eastAsia"/>
        </w:rPr>
      </w:pPr>
      <w:r w:rsidRPr="00E636A2">
        <w:rPr>
          <w:rFonts w:ascii="方正黑体" w:eastAsia="方正黑体" w:hAnsi="Tahoma" w:cs="Tahoma" w:hint="eastAsia"/>
        </w:rPr>
        <w:t>VESSEL/VOYAGE:</w:t>
      </w:r>
      <w:r w:rsidRPr="00E636A2">
        <w:rPr>
          <w:rFonts w:ascii="方正黑体" w:eastAsia="方正黑体" w:hAnsi="Tahoma" w:cs="Tahoma" w:hint="eastAsia"/>
          <w:lang w:eastAsia="zh-CN"/>
        </w:rPr>
        <w:t xml:space="preserve">    ______________________   </w:t>
      </w:r>
      <w:r w:rsidR="002D0585" w:rsidRPr="00E636A2">
        <w:rPr>
          <w:rFonts w:ascii="方正黑体" w:eastAsia="方正黑体" w:hAnsi="Tahoma" w:cs="Tahoma" w:hint="eastAsia"/>
          <w:lang w:eastAsia="zh-CN"/>
        </w:rPr>
        <w:t xml:space="preserve"> </w:t>
      </w:r>
      <w:r w:rsidRPr="00E636A2">
        <w:rPr>
          <w:rFonts w:ascii="方正黑体" w:eastAsia="方正黑体" w:hAnsi="Tahoma" w:cs="Tahoma" w:hint="eastAsia"/>
        </w:rPr>
        <w:t>BOOKING REFERNCE NO.：</w:t>
      </w:r>
      <w:r w:rsidRPr="00E636A2">
        <w:rPr>
          <w:rFonts w:ascii="方正黑体" w:eastAsia="方正黑体" w:hAnsi="Tahoma" w:cs="Tahoma" w:hint="eastAsia"/>
          <w:lang w:eastAsia="zh-CN"/>
        </w:rPr>
        <w:t>___________________</w:t>
      </w:r>
    </w:p>
    <w:p w14:paraId="2C394310" w14:textId="38F3846B" w:rsidR="00F2562A" w:rsidRPr="00E636A2" w:rsidRDefault="00F2562A" w:rsidP="00F2562A">
      <w:pPr>
        <w:adjustRightInd w:val="0"/>
        <w:snapToGrid w:val="0"/>
        <w:spacing w:after="0" w:line="120" w:lineRule="atLeast"/>
        <w:rPr>
          <w:rFonts w:ascii="方正黑体" w:eastAsia="方正黑体" w:hAnsi="Tahoma" w:cs="Tahoma" w:hint="eastAsia"/>
        </w:rPr>
      </w:pPr>
      <w:r w:rsidRPr="00E636A2">
        <w:rPr>
          <w:rFonts w:ascii="方正黑体" w:eastAsia="方正黑体" w:hAnsi="Tahoma" w:cs="Tahoma" w:hint="eastAsia"/>
        </w:rPr>
        <w:t>PORT OF LOADING：</w:t>
      </w:r>
      <w:r w:rsidRPr="00E636A2">
        <w:rPr>
          <w:rFonts w:ascii="方正黑体" w:eastAsia="方正黑体" w:hAnsi="Tahoma" w:cs="Tahoma" w:hint="eastAsia"/>
          <w:lang w:eastAsia="zh-CN"/>
        </w:rPr>
        <w:t xml:space="preserve">_____________________ </w:t>
      </w:r>
      <w:r w:rsidR="002D0585" w:rsidRPr="00E636A2">
        <w:rPr>
          <w:rFonts w:ascii="方正黑体" w:eastAsia="方正黑体" w:hAnsi="Tahoma" w:cs="Tahoma" w:hint="eastAsia"/>
          <w:lang w:eastAsia="zh-CN"/>
        </w:rPr>
        <w:t xml:space="preserve"> </w:t>
      </w:r>
      <w:r w:rsidRPr="00E636A2">
        <w:rPr>
          <w:rFonts w:ascii="方正黑体" w:eastAsia="方正黑体" w:hAnsi="Tahoma" w:cs="Tahoma" w:hint="eastAsia"/>
          <w:lang w:eastAsia="zh-CN"/>
        </w:rPr>
        <w:t xml:space="preserve"> </w:t>
      </w:r>
      <w:r w:rsidR="002D0585" w:rsidRPr="00E636A2">
        <w:rPr>
          <w:rFonts w:ascii="方正黑体" w:eastAsia="方正黑体" w:hAnsi="Tahoma" w:cs="Tahoma" w:hint="eastAsia"/>
          <w:lang w:eastAsia="zh-CN"/>
        </w:rPr>
        <w:t xml:space="preserve"> </w:t>
      </w:r>
      <w:r w:rsidRPr="00E636A2">
        <w:rPr>
          <w:rFonts w:ascii="方正黑体" w:eastAsia="方正黑体" w:hAnsi="Tahoma" w:cs="Tahoma" w:hint="eastAsia"/>
        </w:rPr>
        <w:t>PLACE OF DELIVERY：</w:t>
      </w:r>
      <w:r w:rsidRPr="00E636A2">
        <w:rPr>
          <w:rFonts w:ascii="方正黑体" w:eastAsia="方正黑体" w:hAnsi="Tahoma" w:cs="Tahoma" w:hint="eastAsia"/>
          <w:lang w:eastAsia="zh-CN"/>
        </w:rPr>
        <w:t>_______________________</w:t>
      </w:r>
    </w:p>
    <w:p w14:paraId="2BCE869E" w14:textId="519A46DB" w:rsidR="00F2562A" w:rsidRPr="00E636A2" w:rsidRDefault="00F2562A" w:rsidP="00F2562A">
      <w:pPr>
        <w:adjustRightInd w:val="0"/>
        <w:snapToGrid w:val="0"/>
        <w:spacing w:after="0" w:line="120" w:lineRule="atLeast"/>
        <w:rPr>
          <w:rFonts w:ascii="方正黑体" w:eastAsia="方正黑体" w:hAnsi="Tahoma" w:cs="Tahoma" w:hint="eastAsia"/>
        </w:rPr>
      </w:pPr>
      <w:r w:rsidRPr="00E636A2">
        <w:rPr>
          <w:rFonts w:ascii="方正黑体" w:eastAsia="方正黑体" w:hAnsi="Tahoma" w:cs="Tahoma" w:hint="eastAsia"/>
        </w:rPr>
        <w:t>COMMODITY:</w:t>
      </w:r>
      <w:r w:rsidRPr="00E636A2">
        <w:rPr>
          <w:rFonts w:ascii="方正黑体" w:eastAsia="方正黑体" w:hAnsi="Tahoma" w:cs="Tahoma" w:hint="eastAsia"/>
          <w:lang w:eastAsia="zh-CN"/>
        </w:rPr>
        <w:t xml:space="preserve">           _____________________  </w:t>
      </w:r>
      <w:r w:rsidR="002D0585" w:rsidRPr="00E636A2">
        <w:rPr>
          <w:rFonts w:ascii="方正黑体" w:eastAsia="方正黑体" w:hAnsi="Tahoma" w:cs="Tahoma" w:hint="eastAsia"/>
          <w:lang w:eastAsia="zh-CN"/>
        </w:rPr>
        <w:t xml:space="preserve">  </w:t>
      </w:r>
      <w:r w:rsidRPr="00E636A2">
        <w:rPr>
          <w:rFonts w:ascii="方正黑体" w:eastAsia="方正黑体" w:hAnsi="Tahoma" w:cs="Tahoma" w:hint="eastAsia"/>
        </w:rPr>
        <w:t>CARGO GROSS WEIGHT：</w:t>
      </w:r>
      <w:r w:rsidRPr="00E636A2">
        <w:rPr>
          <w:rFonts w:ascii="方正黑体" w:eastAsia="方正黑体" w:hAnsi="Tahoma" w:cs="Tahoma" w:hint="eastAsia"/>
          <w:lang w:eastAsia="zh-CN"/>
        </w:rPr>
        <w:t>____________________</w:t>
      </w:r>
    </w:p>
    <w:p w14:paraId="2D0F3204" w14:textId="269D29F5" w:rsidR="00F2562A" w:rsidRPr="00E636A2" w:rsidRDefault="00F2562A" w:rsidP="00F2562A">
      <w:pPr>
        <w:adjustRightInd w:val="0"/>
        <w:snapToGrid w:val="0"/>
        <w:spacing w:after="0" w:line="120" w:lineRule="atLeast"/>
        <w:rPr>
          <w:rFonts w:ascii="方正黑体" w:eastAsia="方正黑体" w:hAnsi="Tahoma" w:cs="Tahoma" w:hint="eastAsia"/>
        </w:rPr>
      </w:pPr>
      <w:r w:rsidRPr="00E636A2">
        <w:rPr>
          <w:rFonts w:ascii="方正黑体" w:eastAsia="方正黑体" w:hAnsi="Tahoma" w:cs="Tahoma" w:hint="eastAsia"/>
        </w:rPr>
        <w:t>CONTAINER TYPE/VOLUME：</w:t>
      </w:r>
      <w:r w:rsidRPr="00E636A2">
        <w:rPr>
          <w:rFonts w:ascii="方正黑体" w:eastAsia="方正黑体" w:hAnsi="Tahoma" w:cs="Tahoma" w:hint="eastAsia"/>
          <w:lang w:eastAsia="zh-CN"/>
        </w:rPr>
        <w:t xml:space="preserve">___________________ </w:t>
      </w:r>
    </w:p>
    <w:p w14:paraId="3AFE9C65" w14:textId="77777777" w:rsidR="00F2562A" w:rsidRPr="00E636A2" w:rsidRDefault="00F2562A" w:rsidP="00F2562A">
      <w:pPr>
        <w:adjustRightInd w:val="0"/>
        <w:snapToGrid w:val="0"/>
        <w:spacing w:after="0" w:line="120" w:lineRule="atLeast"/>
        <w:rPr>
          <w:rFonts w:ascii="方正黑体" w:eastAsia="方正黑体" w:hAnsi="Tahoma" w:cs="Tahoma" w:hint="eastAsia"/>
        </w:rPr>
      </w:pPr>
    </w:p>
    <w:p w14:paraId="54C29978" w14:textId="70F3A442" w:rsidR="002D0585" w:rsidRPr="00E636A2" w:rsidRDefault="00F2562A" w:rsidP="00F2562A">
      <w:pPr>
        <w:adjustRightInd w:val="0"/>
        <w:snapToGrid w:val="0"/>
        <w:spacing w:after="0" w:line="120" w:lineRule="atLeast"/>
        <w:rPr>
          <w:rFonts w:ascii="方正黑体" w:eastAsia="方正黑体" w:hAnsi="Tahoma" w:cs="Tahoma" w:hint="eastAsia"/>
          <w:b/>
        </w:rPr>
      </w:pPr>
      <w:r w:rsidRPr="00E636A2">
        <w:rPr>
          <w:rFonts w:ascii="方正黑体" w:eastAsia="方正黑体" w:hAnsi="Tahoma" w:cs="Tahoma" w:hint="eastAsia"/>
          <w:b/>
        </w:rPr>
        <w:t>We, ___________________</w:t>
      </w:r>
      <w:r w:rsidR="00E636A2" w:rsidRPr="00E636A2">
        <w:rPr>
          <w:rFonts w:ascii="方正黑体" w:eastAsia="方正黑体" w:hAnsi="Tahoma" w:cs="Tahoma" w:hint="eastAsia"/>
          <w:b/>
        </w:rPr>
        <w:t>____________________</w:t>
      </w:r>
      <w:r w:rsidRPr="00E636A2">
        <w:rPr>
          <w:rFonts w:ascii="方正黑体" w:eastAsia="方正黑体" w:hAnsi="Tahoma" w:cs="Tahoma" w:hint="eastAsia"/>
          <w:b/>
        </w:rPr>
        <w:t xml:space="preserve">__________, are the shipper of the above shipment. </w:t>
      </w:r>
    </w:p>
    <w:p w14:paraId="48867513" w14:textId="77777777" w:rsidR="00F2562A" w:rsidRPr="00E636A2" w:rsidRDefault="00F2562A" w:rsidP="00F2562A">
      <w:pPr>
        <w:adjustRightInd w:val="0"/>
        <w:snapToGrid w:val="0"/>
        <w:spacing w:after="0" w:line="120" w:lineRule="atLeast"/>
        <w:rPr>
          <w:rFonts w:ascii="方正黑体" w:eastAsia="方正黑体" w:hAnsi="Tahoma" w:cs="Tahoma" w:hint="eastAsia"/>
          <w:b/>
        </w:rPr>
      </w:pPr>
      <w:r w:rsidRPr="00E636A2">
        <w:rPr>
          <w:rFonts w:ascii="方正黑体" w:eastAsia="方正黑体" w:hAnsi="Tahoma" w:cs="Tahoma" w:hint="eastAsia"/>
          <w:b/>
        </w:rPr>
        <w:t>We hereby promise and certify that the goods stuffed in the container(s) are properly, safely and sufficiently lashed.</w:t>
      </w:r>
    </w:p>
    <w:p w14:paraId="694623A1" w14:textId="77777777" w:rsidR="00F2562A" w:rsidRPr="00E636A2" w:rsidRDefault="00F2562A" w:rsidP="00F2562A">
      <w:pPr>
        <w:adjustRightInd w:val="0"/>
        <w:snapToGrid w:val="0"/>
        <w:spacing w:after="0" w:line="120" w:lineRule="atLeast"/>
        <w:rPr>
          <w:rFonts w:ascii="方正黑体" w:eastAsia="方正黑体" w:hAnsi="Tahoma" w:cs="Tahoma" w:hint="eastAsia"/>
          <w:b/>
        </w:rPr>
      </w:pPr>
    </w:p>
    <w:p w14:paraId="42D1CD80" w14:textId="77777777" w:rsidR="00F2562A" w:rsidRPr="00E636A2" w:rsidRDefault="00F2562A" w:rsidP="00F2562A">
      <w:pPr>
        <w:adjustRightInd w:val="0"/>
        <w:snapToGrid w:val="0"/>
        <w:spacing w:after="0" w:line="120" w:lineRule="atLeast"/>
        <w:rPr>
          <w:rFonts w:ascii="方正黑体" w:eastAsia="方正黑体" w:hAnsi="Tahoma" w:cs="Tahoma" w:hint="eastAsia"/>
          <w:b/>
        </w:rPr>
      </w:pPr>
      <w:r w:rsidRPr="00E636A2">
        <w:rPr>
          <w:rFonts w:ascii="方正黑体" w:eastAsia="方正黑体" w:hAnsi="Tahoma" w:cs="Tahoma" w:hint="eastAsia"/>
          <w:b/>
        </w:rPr>
        <w:t>In consideration that we are willing to ship the above consignment on the above vessel, we as shipper hereby promise/agree on the following points:</w:t>
      </w:r>
    </w:p>
    <w:p w14:paraId="05C58491" w14:textId="77777777" w:rsidR="002D0585" w:rsidRPr="00E636A2" w:rsidRDefault="002D0585" w:rsidP="002D0585">
      <w:pPr>
        <w:adjustRightInd w:val="0"/>
        <w:snapToGrid w:val="0"/>
        <w:spacing w:after="0" w:line="120" w:lineRule="atLeast"/>
        <w:rPr>
          <w:rFonts w:ascii="方正黑体" w:eastAsia="方正黑体" w:hAnsi="Tahoma" w:cs="Tahoma" w:hint="eastAsia"/>
          <w:b/>
        </w:rPr>
      </w:pPr>
    </w:p>
    <w:p w14:paraId="67211E7B" w14:textId="4E9EB4C1" w:rsidR="00F2562A" w:rsidRPr="00E636A2" w:rsidRDefault="002D0585" w:rsidP="002D0585">
      <w:pPr>
        <w:adjustRightInd w:val="0"/>
        <w:snapToGrid w:val="0"/>
        <w:spacing w:after="0" w:line="120" w:lineRule="atLeast"/>
        <w:rPr>
          <w:rFonts w:ascii="方正黑体" w:eastAsia="方正黑体" w:hAnsi="Tahoma" w:cs="Tahoma" w:hint="eastAsia"/>
          <w:b/>
        </w:rPr>
      </w:pPr>
      <w:r w:rsidRPr="00E636A2">
        <w:rPr>
          <w:rFonts w:ascii="方正黑体" w:eastAsia="方正黑体" w:hAnsi="Tahoma" w:cs="Tahoma" w:hint="eastAsia"/>
          <w:b/>
          <w:lang w:eastAsia="zh-CN"/>
        </w:rPr>
        <w:t>1.</w:t>
      </w:r>
      <w:r w:rsidR="00F2562A" w:rsidRPr="00E636A2">
        <w:rPr>
          <w:rFonts w:ascii="方正黑体" w:eastAsia="方正黑体" w:hAnsi="Tahoma" w:cs="Tahoma" w:hint="eastAsia"/>
          <w:b/>
        </w:rPr>
        <w:t>We ensure a Proper &amp; Adequate Lashing/Bracing/Choking of the Cargo loaded within</w:t>
      </w:r>
      <w:r w:rsidRPr="00E636A2">
        <w:rPr>
          <w:rFonts w:ascii="方正黑体" w:eastAsia="方正黑体" w:hAnsi="Tahoma" w:cs="Tahoma" w:hint="eastAsia"/>
          <w:b/>
        </w:rPr>
        <w:t xml:space="preserve"> </w:t>
      </w:r>
      <w:r w:rsidR="00F2562A" w:rsidRPr="00E636A2">
        <w:rPr>
          <w:rFonts w:ascii="方正黑体" w:eastAsia="方正黑体" w:hAnsi="Tahoma" w:cs="Tahoma" w:hint="eastAsia"/>
          <w:b/>
        </w:rPr>
        <w:t>a Dry Container.</w:t>
      </w:r>
    </w:p>
    <w:p w14:paraId="69011497" w14:textId="3E726AC4" w:rsidR="00F2562A" w:rsidRPr="00E636A2" w:rsidRDefault="002D0585" w:rsidP="00F2562A">
      <w:pPr>
        <w:adjustRightInd w:val="0"/>
        <w:snapToGrid w:val="0"/>
        <w:spacing w:after="0" w:line="120" w:lineRule="atLeast"/>
        <w:rPr>
          <w:rFonts w:ascii="方正黑体" w:eastAsia="方正黑体" w:hAnsi="Tahoma" w:cs="Tahoma" w:hint="eastAsia"/>
          <w:b/>
        </w:rPr>
      </w:pPr>
      <w:r w:rsidRPr="00E636A2">
        <w:rPr>
          <w:rFonts w:ascii="方正黑体" w:eastAsia="方正黑体" w:hAnsi="Tahoma" w:cs="Tahoma" w:hint="eastAsia"/>
          <w:b/>
          <w:lang w:eastAsia="zh-CN"/>
        </w:rPr>
        <w:t>2.</w:t>
      </w:r>
      <w:r w:rsidR="00F2562A" w:rsidRPr="00E636A2">
        <w:rPr>
          <w:rFonts w:ascii="方正黑体" w:eastAsia="方正黑体" w:hAnsi="Tahoma" w:cs="Tahoma" w:hint="eastAsia"/>
          <w:b/>
        </w:rPr>
        <w:t>We ensure NO unbalanced stuffing or Poor Center of Gravity, especially in a transverse</w:t>
      </w:r>
      <w:r w:rsidR="00E636A2">
        <w:rPr>
          <w:rFonts w:ascii="方正黑体" w:eastAsia="方正黑体" w:hAnsi="Tahoma" w:cs="Tahoma"/>
          <w:b/>
        </w:rPr>
        <w:t xml:space="preserve"> </w:t>
      </w:r>
      <w:r w:rsidR="00F2562A" w:rsidRPr="00E636A2">
        <w:rPr>
          <w:rFonts w:ascii="方正黑体" w:eastAsia="方正黑体" w:hAnsi="Tahoma" w:cs="Tahoma" w:hint="eastAsia"/>
          <w:b/>
        </w:rPr>
        <w:t>direction, which will result in a serious accident during Lift On/Off Operations at Terminal.</w:t>
      </w:r>
    </w:p>
    <w:p w14:paraId="58BC8204" w14:textId="79992698" w:rsidR="00F2562A" w:rsidRPr="00E636A2" w:rsidRDefault="002D0585" w:rsidP="00F2562A">
      <w:pPr>
        <w:adjustRightInd w:val="0"/>
        <w:snapToGrid w:val="0"/>
        <w:spacing w:after="0" w:line="120" w:lineRule="atLeast"/>
        <w:rPr>
          <w:rFonts w:ascii="方正黑体" w:eastAsia="方正黑体" w:hAnsi="Tahoma" w:cs="Tahoma" w:hint="eastAsia"/>
          <w:b/>
        </w:rPr>
      </w:pPr>
      <w:r w:rsidRPr="00E636A2">
        <w:rPr>
          <w:rFonts w:ascii="方正黑体" w:eastAsia="方正黑体" w:hAnsi="Tahoma" w:cs="Tahoma" w:hint="eastAsia"/>
          <w:b/>
          <w:lang w:eastAsia="zh-CN"/>
        </w:rPr>
        <w:t>3.</w:t>
      </w:r>
      <w:r w:rsidR="00F2562A" w:rsidRPr="00E636A2">
        <w:rPr>
          <w:rFonts w:ascii="方正黑体" w:eastAsia="方正黑体" w:hAnsi="Tahoma" w:cs="Tahoma" w:hint="eastAsia"/>
          <w:b/>
        </w:rPr>
        <w:t>We are responsible for any extra costs of Re-Working the container(s) if poor stuffing is found</w:t>
      </w:r>
      <w:r w:rsidRPr="00E636A2">
        <w:rPr>
          <w:rFonts w:ascii="方正黑体" w:eastAsia="方正黑体" w:hAnsi="Tahoma" w:cs="Tahoma" w:hint="eastAsia"/>
          <w:b/>
        </w:rPr>
        <w:t xml:space="preserve"> </w:t>
      </w:r>
      <w:r w:rsidR="00F2562A" w:rsidRPr="00E636A2">
        <w:rPr>
          <w:rFonts w:ascii="方正黑体" w:eastAsia="方正黑体" w:hAnsi="Tahoma" w:cs="Tahoma" w:hint="eastAsia"/>
          <w:b/>
        </w:rPr>
        <w:t>during transportation or handling which jeopardize the safety of the vessel and/or the goods</w:t>
      </w:r>
      <w:r w:rsidRPr="00E636A2">
        <w:rPr>
          <w:rFonts w:ascii="方正黑体" w:eastAsia="方正黑体" w:hAnsi="Tahoma" w:cs="Tahoma" w:hint="eastAsia"/>
          <w:b/>
        </w:rPr>
        <w:t xml:space="preserve"> </w:t>
      </w:r>
      <w:r w:rsidR="00F2562A" w:rsidRPr="00E636A2">
        <w:rPr>
          <w:rFonts w:ascii="方正黑体" w:eastAsia="方正黑体" w:hAnsi="Tahoma" w:cs="Tahoma" w:hint="eastAsia"/>
          <w:b/>
        </w:rPr>
        <w:t>thereon.</w:t>
      </w:r>
    </w:p>
    <w:p w14:paraId="46842B56" w14:textId="6701A13C" w:rsidR="00F2562A" w:rsidRPr="00E636A2" w:rsidRDefault="002D0585" w:rsidP="00F2562A">
      <w:pPr>
        <w:adjustRightInd w:val="0"/>
        <w:snapToGrid w:val="0"/>
        <w:spacing w:after="0" w:line="120" w:lineRule="atLeast"/>
        <w:rPr>
          <w:rFonts w:ascii="方正黑体" w:eastAsia="方正黑体" w:hAnsi="Tahoma" w:cs="Tahoma" w:hint="eastAsia"/>
          <w:b/>
        </w:rPr>
      </w:pPr>
      <w:r w:rsidRPr="00E636A2">
        <w:rPr>
          <w:rFonts w:ascii="方正黑体" w:eastAsia="方正黑体" w:hAnsi="Tahoma" w:cs="Tahoma" w:hint="eastAsia"/>
          <w:b/>
          <w:lang w:eastAsia="zh-CN"/>
        </w:rPr>
        <w:t>4.</w:t>
      </w:r>
      <w:r w:rsidRPr="00E636A2">
        <w:rPr>
          <w:rFonts w:ascii="方正黑体" w:eastAsia="方正黑体" w:hAnsi="Tahoma" w:cs="Tahoma" w:hint="eastAsia"/>
          <w:b/>
        </w:rPr>
        <w:t>W</w:t>
      </w:r>
      <w:r w:rsidR="00F2562A" w:rsidRPr="00E636A2">
        <w:rPr>
          <w:rFonts w:ascii="方正黑体" w:eastAsia="方正黑体" w:hAnsi="Tahoma" w:cs="Tahoma" w:hint="eastAsia"/>
          <w:b/>
        </w:rPr>
        <w:t>e are responsible for all Repair or Cleaning costs if Damages or Stains are found on the</w:t>
      </w:r>
      <w:r w:rsidR="00E636A2">
        <w:rPr>
          <w:rFonts w:ascii="方正黑体" w:eastAsia="方正黑体" w:hAnsi="Tahoma" w:cs="Tahoma"/>
          <w:b/>
        </w:rPr>
        <w:t xml:space="preserve"> </w:t>
      </w:r>
      <w:r w:rsidR="00F2562A" w:rsidRPr="00E636A2">
        <w:rPr>
          <w:rFonts w:ascii="方正黑体" w:eastAsia="方正黑体" w:hAnsi="Tahoma" w:cs="Tahoma" w:hint="eastAsia"/>
          <w:b/>
        </w:rPr>
        <w:t>container(s) after un-stuffing.</w:t>
      </w:r>
    </w:p>
    <w:p w14:paraId="577F6599" w14:textId="77777777" w:rsidR="00F2562A" w:rsidRPr="00E636A2" w:rsidRDefault="00F2562A" w:rsidP="00F2562A">
      <w:pPr>
        <w:adjustRightInd w:val="0"/>
        <w:snapToGrid w:val="0"/>
        <w:spacing w:after="0" w:line="120" w:lineRule="atLeast"/>
        <w:rPr>
          <w:rFonts w:ascii="方正黑体" w:eastAsia="方正黑体" w:hAnsi="Tahoma" w:cs="Tahoma" w:hint="eastAsia"/>
          <w:b/>
        </w:rPr>
      </w:pPr>
    </w:p>
    <w:p w14:paraId="4D6972E0" w14:textId="77777777" w:rsidR="00F2562A" w:rsidRPr="00E636A2" w:rsidRDefault="00F2562A" w:rsidP="00F2562A">
      <w:pPr>
        <w:adjustRightInd w:val="0"/>
        <w:snapToGrid w:val="0"/>
        <w:spacing w:after="0" w:line="120" w:lineRule="atLeast"/>
        <w:rPr>
          <w:rFonts w:ascii="方正黑体" w:eastAsia="方正黑体" w:hAnsi="Tahoma" w:cs="Tahoma" w:hint="eastAsia"/>
          <w:b/>
        </w:rPr>
      </w:pPr>
      <w:r w:rsidRPr="00E636A2">
        <w:rPr>
          <w:rFonts w:ascii="方正黑体" w:eastAsia="方正黑体" w:hAnsi="Tahoma" w:cs="Tahoma" w:hint="eastAsia"/>
          <w:b/>
        </w:rPr>
        <w:t>We, as shipper of the above shipment, promise and certify that we shall be liable for and compensate ONE all the losses and damages incurred if any of the above stipulations are infringed.</w:t>
      </w:r>
    </w:p>
    <w:p w14:paraId="6168E27A" w14:textId="77777777" w:rsidR="00F2562A" w:rsidRPr="00E636A2" w:rsidRDefault="00F2562A" w:rsidP="00F2562A">
      <w:pPr>
        <w:adjustRightInd w:val="0"/>
        <w:snapToGrid w:val="0"/>
        <w:spacing w:after="0" w:line="120" w:lineRule="atLeast"/>
        <w:rPr>
          <w:rFonts w:ascii="方正黑体" w:eastAsia="方正黑体" w:hAnsi="Tahoma" w:cs="Tahoma" w:hint="eastAsia"/>
        </w:rPr>
      </w:pPr>
      <w:r w:rsidRPr="00E636A2">
        <w:rPr>
          <w:rFonts w:ascii="方正黑体" w:eastAsia="方正黑体" w:hAnsi="Tahoma" w:cs="Tahoma" w:hint="eastAsia"/>
        </w:rPr>
        <w:t xml:space="preserve"> </w:t>
      </w:r>
    </w:p>
    <w:p w14:paraId="0FC539C4" w14:textId="77777777" w:rsidR="002D0585" w:rsidRPr="00E636A2" w:rsidRDefault="002D0585" w:rsidP="002D0585">
      <w:pPr>
        <w:adjustRightInd w:val="0"/>
        <w:snapToGrid w:val="0"/>
        <w:spacing w:after="0" w:line="60" w:lineRule="atLeast"/>
        <w:rPr>
          <w:rFonts w:ascii="方正黑体" w:eastAsia="方正黑体" w:hAnsi="Tahoma" w:cs="Tahoma" w:hint="eastAsia"/>
          <w:b/>
          <w:sz w:val="24"/>
          <w:szCs w:val="24"/>
          <w:lang w:eastAsia="zh-CN"/>
        </w:rPr>
      </w:pPr>
      <w:r w:rsidRPr="00E636A2">
        <w:rPr>
          <w:rFonts w:ascii="方正黑体" w:eastAsia="方正黑体" w:hAnsi="Tahoma" w:cs="Tahoma" w:hint="eastAsia"/>
          <w:b/>
          <w:sz w:val="24"/>
          <w:szCs w:val="24"/>
          <w:lang w:eastAsia="zh-CN"/>
        </w:rPr>
        <w:t>*****************************</w:t>
      </w:r>
    </w:p>
    <w:p w14:paraId="1C45C6B5" w14:textId="77777777" w:rsidR="00F2562A" w:rsidRPr="00E636A2" w:rsidRDefault="00F2562A" w:rsidP="00F2562A">
      <w:pPr>
        <w:adjustRightInd w:val="0"/>
        <w:snapToGrid w:val="0"/>
        <w:spacing w:after="0" w:line="120" w:lineRule="atLeast"/>
        <w:rPr>
          <w:rFonts w:ascii="方正黑体" w:eastAsia="方正黑体" w:hAnsi="Tahoma" w:cs="Tahoma" w:hint="eastAsia"/>
        </w:rPr>
      </w:pPr>
    </w:p>
    <w:p w14:paraId="3BE4D191" w14:textId="77777777" w:rsidR="002D0585" w:rsidRPr="00E636A2" w:rsidRDefault="00F2562A" w:rsidP="00F2562A">
      <w:pPr>
        <w:adjustRightInd w:val="0"/>
        <w:snapToGrid w:val="0"/>
        <w:spacing w:after="0" w:line="120" w:lineRule="atLeast"/>
        <w:rPr>
          <w:rFonts w:ascii="方正黑体" w:eastAsia="方正黑体" w:hAnsi="Tahoma" w:cs="Tahoma" w:hint="eastAsia"/>
          <w:b/>
        </w:rPr>
      </w:pPr>
      <w:r w:rsidRPr="00E636A2">
        <w:rPr>
          <w:rFonts w:ascii="方正黑体" w:eastAsia="方正黑体" w:hAnsi="Tahoma" w:cs="Tahoma" w:hint="eastAsia"/>
          <w:b/>
        </w:rPr>
        <w:t>We, _____________________________</w:t>
      </w:r>
      <w:r w:rsidR="002D0585" w:rsidRPr="00E636A2">
        <w:rPr>
          <w:rFonts w:ascii="方正黑体" w:eastAsia="方正黑体" w:hAnsi="Tahoma" w:cs="Tahoma" w:hint="eastAsia"/>
          <w:b/>
        </w:rPr>
        <w:t>___</w:t>
      </w:r>
      <w:r w:rsidRPr="00E636A2">
        <w:rPr>
          <w:rFonts w:ascii="方正黑体" w:eastAsia="方正黑体" w:hAnsi="Tahoma" w:cs="Tahoma" w:hint="eastAsia"/>
          <w:b/>
        </w:rPr>
        <w:t xml:space="preserve">_, </w:t>
      </w:r>
      <w:r w:rsidR="002D0585" w:rsidRPr="00E636A2">
        <w:rPr>
          <w:rFonts w:ascii="方正黑体" w:eastAsia="方正黑体" w:hAnsi="Tahoma" w:cs="Tahoma" w:hint="eastAsia"/>
          <w:b/>
        </w:rPr>
        <w:t xml:space="preserve">are the booking agent for the above shipper. </w:t>
      </w:r>
    </w:p>
    <w:p w14:paraId="544869E9" w14:textId="77777777" w:rsidR="00F2562A" w:rsidRPr="00E636A2" w:rsidRDefault="002D0585" w:rsidP="00F2562A">
      <w:pPr>
        <w:adjustRightInd w:val="0"/>
        <w:snapToGrid w:val="0"/>
        <w:spacing w:after="0" w:line="120" w:lineRule="atLeast"/>
        <w:rPr>
          <w:rFonts w:ascii="方正黑体" w:eastAsia="方正黑体" w:hAnsi="Tahoma" w:cs="Tahoma" w:hint="eastAsia"/>
          <w:b/>
        </w:rPr>
      </w:pPr>
      <w:r w:rsidRPr="00E636A2">
        <w:rPr>
          <w:rFonts w:ascii="方正黑体" w:eastAsia="方正黑体" w:hAnsi="Tahoma" w:cs="Tahoma" w:hint="eastAsia"/>
          <w:b/>
        </w:rPr>
        <w:t xml:space="preserve">We </w:t>
      </w:r>
      <w:r w:rsidR="00F2562A" w:rsidRPr="00E636A2">
        <w:rPr>
          <w:rFonts w:ascii="方正黑体" w:eastAsia="方正黑体" w:hAnsi="Tahoma" w:cs="Tahoma" w:hint="eastAsia"/>
          <w:b/>
        </w:rPr>
        <w:t xml:space="preserve">hereby promise and certify that the above shipper </w:t>
      </w:r>
      <w:r w:rsidRPr="00E636A2">
        <w:rPr>
          <w:rFonts w:ascii="方正黑体" w:eastAsia="方正黑体" w:hAnsi="Tahoma" w:cs="Tahoma" w:hint="eastAsia"/>
          <w:b/>
        </w:rPr>
        <w:t>is</w:t>
      </w:r>
      <w:r w:rsidR="00F2562A" w:rsidRPr="00E636A2">
        <w:rPr>
          <w:rFonts w:ascii="方正黑体" w:eastAsia="方正黑体" w:hAnsi="Tahoma" w:cs="Tahoma" w:hint="eastAsia"/>
          <w:b/>
        </w:rPr>
        <w:t xml:space="preserve"> the real shipper of the above shipment, </w:t>
      </w:r>
      <w:r w:rsidRPr="00E636A2">
        <w:rPr>
          <w:rFonts w:ascii="方正黑体" w:eastAsia="方正黑体" w:hAnsi="Tahoma" w:cs="Tahoma" w:hint="eastAsia"/>
          <w:b/>
        </w:rPr>
        <w:t xml:space="preserve">and </w:t>
      </w:r>
      <w:r w:rsidR="00F2562A" w:rsidRPr="00E636A2">
        <w:rPr>
          <w:rFonts w:ascii="方正黑体" w:eastAsia="方正黑体" w:hAnsi="Tahoma" w:cs="Tahoma" w:hint="eastAsia"/>
          <w:b/>
        </w:rPr>
        <w:t xml:space="preserve">in cases that the identity of the above shipper is fake or any of the above stipulations are infringed, we shall be </w:t>
      </w:r>
      <w:r w:rsidRPr="00E636A2">
        <w:rPr>
          <w:rFonts w:ascii="方正黑体" w:eastAsia="方正黑体" w:hAnsi="Tahoma" w:cs="Tahoma" w:hint="eastAsia"/>
          <w:b/>
        </w:rPr>
        <w:t xml:space="preserve">jointly </w:t>
      </w:r>
      <w:r w:rsidR="00F2562A" w:rsidRPr="00E636A2">
        <w:rPr>
          <w:rFonts w:ascii="方正黑体" w:eastAsia="方正黑体" w:hAnsi="Tahoma" w:cs="Tahoma" w:hint="eastAsia"/>
          <w:b/>
        </w:rPr>
        <w:t>liable for all the losses and damages incurred to ONE.</w:t>
      </w:r>
    </w:p>
    <w:p w14:paraId="01AC3376" w14:textId="2E8E29A4" w:rsidR="00F2562A" w:rsidRDefault="00F2562A" w:rsidP="00F2562A">
      <w:pPr>
        <w:adjustRightInd w:val="0"/>
        <w:snapToGrid w:val="0"/>
        <w:spacing w:after="0" w:line="120" w:lineRule="atLeast"/>
        <w:rPr>
          <w:rFonts w:ascii="方正黑体" w:eastAsia="方正黑体" w:hAnsi="Tahoma" w:cs="Tahoma"/>
        </w:rPr>
      </w:pPr>
      <w:r w:rsidRPr="00E636A2">
        <w:rPr>
          <w:rFonts w:ascii="方正黑体" w:eastAsia="方正黑体" w:hAnsi="Tahoma" w:cs="Tahoma" w:hint="eastAsia"/>
        </w:rPr>
        <w:t xml:space="preserve"> </w:t>
      </w:r>
    </w:p>
    <w:p w14:paraId="1EE040E3" w14:textId="097CA2B2" w:rsidR="00E636A2" w:rsidRDefault="00E636A2" w:rsidP="00F2562A">
      <w:pPr>
        <w:adjustRightInd w:val="0"/>
        <w:snapToGrid w:val="0"/>
        <w:spacing w:after="0" w:line="120" w:lineRule="atLeast"/>
        <w:rPr>
          <w:rFonts w:ascii="方正黑体" w:eastAsia="方正黑体" w:hAnsi="Tahoma" w:cs="Tahoma"/>
        </w:rPr>
      </w:pPr>
    </w:p>
    <w:p w14:paraId="0D7A48FB" w14:textId="77777777" w:rsidR="00E636A2" w:rsidRDefault="00E636A2" w:rsidP="00F2562A">
      <w:pPr>
        <w:adjustRightInd w:val="0"/>
        <w:snapToGrid w:val="0"/>
        <w:spacing w:after="0" w:line="120" w:lineRule="atLeast"/>
        <w:rPr>
          <w:rFonts w:ascii="方正黑体" w:eastAsia="方正黑体" w:hAnsi="Tahoma" w:cs="Tahoma"/>
        </w:rPr>
      </w:pPr>
    </w:p>
    <w:p w14:paraId="79467778" w14:textId="40510851" w:rsidR="00E636A2" w:rsidRDefault="00E636A2" w:rsidP="00F2562A">
      <w:pPr>
        <w:adjustRightInd w:val="0"/>
        <w:snapToGrid w:val="0"/>
        <w:spacing w:after="0" w:line="120" w:lineRule="atLeast"/>
        <w:rPr>
          <w:rFonts w:ascii="方正黑体" w:eastAsia="方正黑体" w:hAnsi="Tahoma" w:cs="Tahoma"/>
        </w:rPr>
      </w:pPr>
    </w:p>
    <w:p w14:paraId="7FB8D7B3" w14:textId="77777777" w:rsidR="00E636A2" w:rsidRPr="00E636A2" w:rsidRDefault="00E636A2" w:rsidP="00F2562A">
      <w:pPr>
        <w:adjustRightInd w:val="0"/>
        <w:snapToGrid w:val="0"/>
        <w:spacing w:after="0" w:line="120" w:lineRule="atLeast"/>
        <w:rPr>
          <w:rFonts w:ascii="方正黑体" w:eastAsia="方正黑体" w:hAnsi="Tahoma" w:cs="Tahoma" w:hint="eastAsia"/>
        </w:rPr>
      </w:pPr>
    </w:p>
    <w:p w14:paraId="463EE5F9" w14:textId="77777777" w:rsidR="00F2562A" w:rsidRPr="00E636A2" w:rsidRDefault="00F2562A" w:rsidP="00F2562A">
      <w:pPr>
        <w:adjustRightInd w:val="0"/>
        <w:snapToGrid w:val="0"/>
        <w:spacing w:after="0" w:line="120" w:lineRule="atLeast"/>
        <w:rPr>
          <w:rFonts w:ascii="方正黑体" w:eastAsia="方正黑体" w:hAnsi="Tahoma" w:cs="Tahoma" w:hint="eastAsia"/>
        </w:rPr>
      </w:pPr>
      <w:r w:rsidRPr="00E636A2">
        <w:rPr>
          <w:rFonts w:ascii="方正黑体" w:eastAsia="方正黑体" w:hAnsi="Tahoma" w:cs="Tahoma" w:hint="eastAsia"/>
        </w:rPr>
        <w:t>____________________</w:t>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Pr="00E636A2">
        <w:rPr>
          <w:rFonts w:ascii="方正黑体" w:eastAsia="方正黑体" w:hAnsi="Tahoma" w:cs="Tahoma" w:hint="eastAsia"/>
        </w:rPr>
        <w:t>________________________</w:t>
      </w:r>
    </w:p>
    <w:p w14:paraId="76094C76" w14:textId="77777777" w:rsidR="002D0585" w:rsidRPr="00E636A2" w:rsidRDefault="00F2562A" w:rsidP="002D0585">
      <w:pPr>
        <w:adjustRightInd w:val="0"/>
        <w:snapToGrid w:val="0"/>
        <w:spacing w:after="0" w:line="120" w:lineRule="atLeast"/>
        <w:rPr>
          <w:rFonts w:ascii="方正黑体" w:eastAsia="方正黑体" w:hAnsi="Tahoma" w:cs="Tahoma" w:hint="eastAsia"/>
        </w:rPr>
      </w:pPr>
      <w:r w:rsidRPr="00E636A2">
        <w:rPr>
          <w:rFonts w:ascii="方正黑体" w:eastAsia="方正黑体" w:hAnsi="Tahoma" w:cs="Tahoma" w:hint="eastAsia"/>
        </w:rPr>
        <w:t>Shipper’s company chop</w:t>
      </w:r>
      <w:r w:rsidR="002D0585" w:rsidRPr="00E636A2">
        <w:rPr>
          <w:rFonts w:ascii="方正黑体" w:eastAsia="方正黑体" w:hAnsi="Tahoma" w:cs="Tahoma" w:hint="eastAsia"/>
        </w:rPr>
        <w:t xml:space="preserve"> </w:t>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t>Booking agent’s chop</w:t>
      </w:r>
    </w:p>
    <w:p w14:paraId="5DC734E4" w14:textId="77777777" w:rsidR="00F2562A" w:rsidRPr="00E636A2" w:rsidRDefault="00F2562A" w:rsidP="002D0585">
      <w:pPr>
        <w:adjustRightInd w:val="0"/>
        <w:snapToGrid w:val="0"/>
        <w:spacing w:after="0" w:line="120" w:lineRule="atLeast"/>
        <w:rPr>
          <w:rFonts w:ascii="方正黑体" w:eastAsia="方正黑体" w:hAnsi="Tahoma" w:cs="Tahoma" w:hint="eastAsia"/>
        </w:rPr>
      </w:pPr>
      <w:r w:rsidRPr="00E636A2">
        <w:rPr>
          <w:rFonts w:ascii="方正黑体" w:eastAsia="方正黑体" w:hAnsi="Tahoma" w:cs="Tahoma" w:hint="eastAsia"/>
        </w:rPr>
        <w:t>Date:</w:t>
      </w:r>
      <w:r w:rsidR="002D0585" w:rsidRPr="00E636A2">
        <w:rPr>
          <w:rFonts w:ascii="方正黑体" w:eastAsia="方正黑体" w:hAnsi="Tahoma" w:cs="Tahoma" w:hint="eastAsia"/>
        </w:rPr>
        <w:t xml:space="preserve"> </w:t>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r>
      <w:r w:rsidR="002D0585" w:rsidRPr="00E636A2">
        <w:rPr>
          <w:rFonts w:ascii="方正黑体" w:eastAsia="方正黑体" w:hAnsi="Tahoma" w:cs="Tahoma" w:hint="eastAsia"/>
        </w:rPr>
        <w:tab/>
        <w:t>Date:</w:t>
      </w:r>
    </w:p>
    <w:sectPr w:rsidR="00F2562A" w:rsidRPr="00E636A2" w:rsidSect="00E636A2">
      <w:pgSz w:w="12240" w:h="15840"/>
      <w:pgMar w:top="540" w:right="900" w:bottom="5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方正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宋体">
    <w:panose1 w:val="02010600040101010101"/>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25B8F"/>
    <w:multiLevelType w:val="hybridMultilevel"/>
    <w:tmpl w:val="7E9C82FC"/>
    <w:lvl w:ilvl="0" w:tplc="EE26CE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1486B"/>
    <w:multiLevelType w:val="hybridMultilevel"/>
    <w:tmpl w:val="DA546B46"/>
    <w:lvl w:ilvl="0" w:tplc="AE487E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F119C"/>
    <w:multiLevelType w:val="hybridMultilevel"/>
    <w:tmpl w:val="A6A468D0"/>
    <w:lvl w:ilvl="0" w:tplc="EE26CE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A2D8D"/>
    <w:multiLevelType w:val="hybridMultilevel"/>
    <w:tmpl w:val="67B05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B2ED9"/>
    <w:multiLevelType w:val="hybridMultilevel"/>
    <w:tmpl w:val="7E7E1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737A8"/>
    <w:multiLevelType w:val="hybridMultilevel"/>
    <w:tmpl w:val="F416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D12F0"/>
    <w:multiLevelType w:val="hybridMultilevel"/>
    <w:tmpl w:val="77C2E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03E25"/>
    <w:multiLevelType w:val="hybridMultilevel"/>
    <w:tmpl w:val="A38C9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A615A"/>
    <w:multiLevelType w:val="hybridMultilevel"/>
    <w:tmpl w:val="11DA3354"/>
    <w:lvl w:ilvl="0" w:tplc="EE26CE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8"/>
  </w:num>
  <w:num w:numId="5">
    <w:abstractNumId w:val="0"/>
  </w:num>
  <w:num w:numId="6">
    <w:abstractNumId w:val="7"/>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A9"/>
    <w:rsid w:val="000D5F5B"/>
    <w:rsid w:val="002D0585"/>
    <w:rsid w:val="005E52A9"/>
    <w:rsid w:val="00963D63"/>
    <w:rsid w:val="00E636A2"/>
    <w:rsid w:val="00E85231"/>
    <w:rsid w:val="00ED6746"/>
    <w:rsid w:val="00F2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7C16"/>
  <w15:chartTrackingRefBased/>
  <w15:docId w15:val="{F515541D-D7FA-4CCF-B67C-566A501D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8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Xiayi Bao</dc:creator>
  <cp:keywords/>
  <dc:description/>
  <cp:lastModifiedBy>Xiayi Bao</cp:lastModifiedBy>
  <cp:revision>2</cp:revision>
  <dcterms:created xsi:type="dcterms:W3CDTF">2022-09-20T09:10:00Z</dcterms:created>
  <dcterms:modified xsi:type="dcterms:W3CDTF">2022-09-20T09:10:00Z</dcterms:modified>
</cp:coreProperties>
</file>